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21" w:rsidRPr="00B02221" w:rsidRDefault="00B02221" w:rsidP="00B0222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</w:pPr>
      <w:r w:rsidRPr="00B02221"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i/>
          <w:color w:val="371D10"/>
          <w:kern w:val="36"/>
          <w:sz w:val="28"/>
          <w:szCs w:val="28"/>
          <w:lang w:eastAsia="ru-RU"/>
        </w:rPr>
        <w:t xml:space="preserve"> автономное дошкольное образовательное учреждение детский сад присмотра и оздоровления № 583</w:t>
      </w:r>
    </w:p>
    <w:p w:rsidR="00B02221" w:rsidRDefault="00B02221" w:rsidP="00C227A0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71D10"/>
          <w:kern w:val="36"/>
          <w:sz w:val="32"/>
          <w:szCs w:val="32"/>
          <w:lang w:eastAsia="ru-RU"/>
        </w:rPr>
      </w:pPr>
    </w:p>
    <w:p w:rsidR="00B02221" w:rsidRPr="00B02221" w:rsidRDefault="00B02221" w:rsidP="00C227A0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B02221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В рамках проекта «За здоровьем в детский сад»</w:t>
      </w:r>
      <w:bookmarkStart w:id="0" w:name="_GoBack"/>
      <w:bookmarkEnd w:id="0"/>
    </w:p>
    <w:p w:rsidR="00B02221" w:rsidRDefault="00B02221" w:rsidP="00C227A0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71D10"/>
          <w:kern w:val="36"/>
          <w:sz w:val="32"/>
          <w:szCs w:val="32"/>
          <w:lang w:eastAsia="ru-RU"/>
        </w:rPr>
      </w:pPr>
    </w:p>
    <w:p w:rsidR="00C227A0" w:rsidRDefault="00C227A0" w:rsidP="00C227A0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71D10"/>
          <w:kern w:val="36"/>
          <w:sz w:val="32"/>
          <w:szCs w:val="32"/>
          <w:lang w:eastAsia="ru-RU"/>
        </w:rPr>
      </w:pPr>
      <w:r w:rsidRPr="00C227A0">
        <w:rPr>
          <w:rFonts w:ascii="Times New Roman" w:eastAsia="Times New Roman" w:hAnsi="Times New Roman" w:cs="Times New Roman"/>
          <w:b/>
          <w:i/>
          <w:color w:val="371D10"/>
          <w:kern w:val="36"/>
          <w:sz w:val="32"/>
          <w:szCs w:val="32"/>
          <w:lang w:eastAsia="ru-RU"/>
        </w:rPr>
        <w:t>Консультация для родителей ДОУ.</w:t>
      </w:r>
    </w:p>
    <w:p w:rsidR="00AD6790" w:rsidRPr="00C227A0" w:rsidRDefault="00AD6790" w:rsidP="00C227A0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71D10"/>
          <w:kern w:val="36"/>
          <w:sz w:val="32"/>
          <w:szCs w:val="32"/>
          <w:lang w:eastAsia="ru-RU"/>
        </w:rPr>
      </w:pPr>
    </w:p>
    <w:p w:rsidR="00C227A0" w:rsidRPr="00C227A0" w:rsidRDefault="00C227A0" w:rsidP="00AD6790">
      <w:pPr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7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Спортивный уголок дома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7A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Постараться убедить родителей в том, что движение ребенка - </w:t>
      </w:r>
      <w:proofErr w:type="gramStart"/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их здоровье, рассказать какую важную роль играет спортивный комплекс дома.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родители хотят, чтобы их ребенок рос здоровым, сильным и крепким,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 Физическое воспитание — составная часть интеллектуального, нравственного и эстетического воспитания ребенка.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 у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C227A0" w:rsidRPr="00C227A0" w:rsidRDefault="00C227A0" w:rsidP="00C227A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227A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Занятия на спортивно-оздоровительном комплексе:</w:t>
      </w:r>
    </w:p>
    <w:p w:rsidR="00C227A0" w:rsidRPr="00C227A0" w:rsidRDefault="00C227A0" w:rsidP="00AD67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делают процесс каждодневных занятий физической культурой более эмоциональным и разнообразным;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избирательно воздействуют на определенные группы мышц, тем самым, ускоряя процесс их развития;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позволяют достичь желаемых результатов за более короткий срок. 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7A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Подсказки для взрослых: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рекомендуется заниматься физической культурой на кухне, где воздух насыщен запахами газа, пищи, специй, сохнущего белья.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 установке комплекса размах качелей и перекладины трапеции не должен быть направлен в оконную раму.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предметы.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Закройте электрические розетки вблизи комплекса пластмассовыми блокираторами.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Желательно перед занятиями и после них проветрить помещение, где установлен физкультурный комплекс.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К занятиям на комплексе не следует допускать эмоционально и двигательно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Как обеспечить страховку ребенка во время занятий.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Доверяйте своему ребенку. Если он отказывается выполнять какое-либо ваше задание, не настаивайте и не принуждайте его.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Поддерживайте любую разумную инициативу ребенка: «Давай я теперь буду с горки кататься!» – «Давай!» – «А теперь давай буду на турнике на одной ноге висеть!» – «Нет. Этого делать нельзя! (Не надо вдаваться в долгие объяснения, почему этого делать не стоит: нельзя – значит нельзя!) Но можно повисеть на турнике вниз головой, зацепившись двумя ногами, когда я тебя крепко держу».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Вниманию родителей: вис только на руках опасен вашему ребенку. Поэтому длительные висы на кольцах и лиане заменяйте </w:t>
      </w:r>
      <w:proofErr w:type="spellStart"/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полувисами</w:t>
      </w:r>
      <w:proofErr w:type="spellEnd"/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которых ребенок еще упирается ногами об пол.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Поддерживать желание ребенка заниматься физкультурой можно различными способами. Предлагаем вашему вниманию маленькие хитрости, 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помогут сделать домашние занятия интересными и полезными.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7A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Маленькие хитрости</w:t>
      </w:r>
      <w:proofErr w:type="gramStart"/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занятий следует использовать как можно больше вспомогательных средств: игрушек, воздушных шариков. Они помогут привлечь внимание, будут стимулировать детей к выполнению разнообразных упражнений. 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 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(подлезание под два стула, составленных вместе) и залезем на верхушку сосны. Там рыжая белочка живет, нас с тобою в гости ждет.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 физических упражнений. </w:t>
      </w:r>
      <w:r w:rsidRPr="00C22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Занимаясь и играя вместе с ребенком, помогая ему самостоятельно подтянуться, залезть до верха лесенки, перепрыгнуть через кубик, вы даете </w:t>
      </w:r>
      <w:proofErr w:type="gramStart"/>
      <w:r w:rsidRPr="00C22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ему возможность восхищаться</w:t>
      </w:r>
      <w:proofErr w:type="gramEnd"/>
      <w:r w:rsidRPr="00C22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вами: «Какой мой папа сильный! Какая моя мама ловкая!»</w:t>
      </w:r>
      <w:r w:rsidRPr="00C227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</w:t>
      </w:r>
    </w:p>
    <w:p w:rsidR="00750C65" w:rsidRDefault="00750C65" w:rsidP="00AD6790">
      <w:pPr>
        <w:spacing w:line="240" w:lineRule="auto"/>
      </w:pPr>
    </w:p>
    <w:sectPr w:rsidR="00750C65" w:rsidSect="00B02221">
      <w:pgSz w:w="11906" w:h="16838"/>
      <w:pgMar w:top="1134" w:right="850" w:bottom="1134" w:left="1701" w:header="708" w:footer="708" w:gutter="0"/>
      <w:pgBorders w:offsetFrom="page">
        <w:top w:val="triple" w:sz="12" w:space="24" w:color="C00000"/>
        <w:left w:val="triple" w:sz="12" w:space="24" w:color="C00000"/>
        <w:bottom w:val="triple" w:sz="12" w:space="24" w:color="C00000"/>
        <w:right w:val="trip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3B"/>
    <w:rsid w:val="003B2F3B"/>
    <w:rsid w:val="00750C65"/>
    <w:rsid w:val="00AD6790"/>
    <w:rsid w:val="00B02221"/>
    <w:rsid w:val="00B22D12"/>
    <w:rsid w:val="00C2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390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2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3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2018-01-15T17:24:00Z</dcterms:created>
  <dcterms:modified xsi:type="dcterms:W3CDTF">2018-03-24T04:01:00Z</dcterms:modified>
</cp:coreProperties>
</file>